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Успенская средняя общеобразовательная школа </w:t>
      </w: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Тюменского муниципального </w:t>
      </w:r>
      <w:r w:rsidR="00CA5065">
        <w:rPr>
          <w:rFonts w:asciiTheme="majorBidi" w:hAnsiTheme="majorBidi" w:cstheme="majorBidi"/>
          <w:sz w:val="28"/>
          <w:szCs w:val="28"/>
        </w:rPr>
        <w:t>округа</w:t>
      </w: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Pr="00981356" w:rsidRDefault="00BA5695" w:rsidP="00BA5695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BA5695" w:rsidRPr="006E1004" w:rsidTr="00BA5695">
        <w:tc>
          <w:tcPr>
            <w:tcW w:w="3273" w:type="dxa"/>
          </w:tcPr>
          <w:p w:rsidR="00BA5695" w:rsidRPr="00981356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РАССМОТРЕНО: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На педагогическом совете</w:t>
            </w:r>
          </w:p>
          <w:p w:rsidR="00BA5695" w:rsidRDefault="007B3A50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№1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 w:rsidR="007B3A50">
              <w:rPr>
                <w:rFonts w:ascii="Times New Roman" w:hAnsi="Times New Roman" w:cs="Times New Roman"/>
              </w:rPr>
              <w:t>29.08.2026</w:t>
            </w:r>
          </w:p>
          <w:p w:rsidR="00BA5695" w:rsidRPr="00C521EF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C521EF" w:rsidRDefault="00BA5695" w:rsidP="00BA569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284" w:type="dxa"/>
          </w:tcPr>
          <w:p w:rsidR="00BA5695" w:rsidRPr="00981356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СОГЛАСОВАНО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Управляющим советом 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МАОУ Успенской СОШ  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протокол №</w:t>
            </w:r>
            <w:r w:rsidR="007B3A50">
              <w:rPr>
                <w:rFonts w:ascii="Times New Roman" w:hAnsi="Times New Roman" w:cs="Times New Roman"/>
              </w:rPr>
              <w:t>14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 w:rsidR="007B3A50">
              <w:rPr>
                <w:rFonts w:ascii="Times New Roman" w:hAnsi="Times New Roman" w:cs="Times New Roman"/>
              </w:rPr>
              <w:t>29.08.2026</w:t>
            </w:r>
          </w:p>
          <w:p w:rsidR="00BA5695" w:rsidRPr="00C521EF" w:rsidRDefault="00BA5695" w:rsidP="00BA569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65" w:type="dxa"/>
          </w:tcPr>
          <w:p w:rsidR="00BA5695" w:rsidRPr="00981356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УТВЕРЖД</w:t>
            </w:r>
            <w:r>
              <w:rPr>
                <w:rFonts w:ascii="Times New Roman" w:hAnsi="Times New Roman" w:cs="Times New Roman"/>
              </w:rPr>
              <w:t>ЕНО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директора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МАОУ Успенской СОШ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</w:t>
            </w:r>
            <w:r w:rsidR="007B3A50">
              <w:rPr>
                <w:rFonts w:ascii="Times New Roman" w:hAnsi="Times New Roman" w:cs="Times New Roman"/>
              </w:rPr>
              <w:t>304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 w:rsidR="007B3A50">
              <w:rPr>
                <w:rFonts w:ascii="Times New Roman" w:hAnsi="Times New Roman" w:cs="Times New Roman"/>
              </w:rPr>
              <w:t>29.08.2026</w:t>
            </w:r>
          </w:p>
          <w:p w:rsidR="00BA5695" w:rsidRPr="00C521EF" w:rsidRDefault="00BA5695" w:rsidP="00BA5695">
            <w:pPr>
              <w:rPr>
                <w:rFonts w:asciiTheme="majorBidi" w:hAnsiTheme="majorBidi" w:cstheme="majorBidi"/>
              </w:rPr>
            </w:pPr>
          </w:p>
        </w:tc>
      </w:tr>
    </w:tbl>
    <w:p w:rsidR="00BA5695" w:rsidRPr="006E1004" w:rsidRDefault="00BA5695" w:rsidP="00BA5695">
      <w:pPr>
        <w:jc w:val="center"/>
        <w:rPr>
          <w:rFonts w:asciiTheme="majorBidi" w:hAnsiTheme="majorBidi" w:cstheme="majorBidi"/>
          <w:lang w:val="en-US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Pr="006E1004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BA5695" w:rsidRPr="00BA255F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BA5695" w:rsidRPr="006E1004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</w:t>
      </w:r>
      <w:r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BA5695" w:rsidRPr="006E1004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Pr="006E1004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Pr="00BA255F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Тюменский муниципальный </w:t>
      </w:r>
      <w:r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Тюменская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6</w:t>
      </w:r>
    </w:p>
    <w:p w:rsidR="00BA5695" w:rsidRPr="00F371A9" w:rsidRDefault="00BA5695" w:rsidP="00F371A9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F371A9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F371A9" w:rsidRDefault="00F371A9" w:rsidP="00F371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sz w:val="24"/>
          <w:szCs w:val="24"/>
        </w:rPr>
        <w:t>Учебный план —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Федеральным законом от 29.12.2012 № 273-ФЗ, формы промежуточной аттестации обучающихся.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В основу учебного плана положен вариант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F371A9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от 18.05.2023 № 370 с учетом изменений, внесенных приказами </w:t>
      </w:r>
      <w:proofErr w:type="spellStart"/>
      <w:r w:rsidRPr="00F371A9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F371A9">
        <w:rPr>
          <w:rFonts w:ascii="Times New Roman" w:hAnsi="Times New Roman" w:cs="Times New Roman"/>
          <w:color w:val="000000"/>
          <w:sz w:val="24"/>
          <w:szCs w:val="24"/>
        </w:rPr>
        <w:t> от 09.10.2024 № 704, от 08.10.2025 № 729, от 10.11.2025 № 808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Вариант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>1 предназначен для образовательных организаций, в которых обучение ведется на русском языке для 5-дневной учебной недели.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обеспечивает выполнение </w:t>
      </w:r>
      <w:r w:rsidRPr="00F371A9">
        <w:rPr>
          <w:rFonts w:ascii="Times New Roman" w:hAnsi="Times New Roman" w:cs="Times New Roman"/>
          <w:sz w:val="24"/>
          <w:szCs w:val="24"/>
        </w:rPr>
        <w:t>санитарно-эпидемиологических требований (СП 2.4.2.4283-26) и гигиенических нормативов (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>СанПиН 1.2.3685-21) к режиму образовательного процесса, предусматривает пятилетний нормативный срок освоения образовательной программы основного общего образования для 5–9-х классов. Общее количество часов учебных занятий за пять лет составляет 5338 часов.</w:t>
      </w:r>
    </w:p>
    <w:p w:rsid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план:</w:t>
      </w:r>
    </w:p>
    <w:p w:rsidR="00F371A9" w:rsidRPr="00F371A9" w:rsidRDefault="00F371A9" w:rsidP="00F371A9">
      <w:pPr>
        <w:numPr>
          <w:ilvl w:val="0"/>
          <w:numId w:val="9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фиксирует максимальный объем учебной нагрузки обучающихся;</w:t>
      </w:r>
    </w:p>
    <w:p w:rsidR="00F371A9" w:rsidRPr="00F371A9" w:rsidRDefault="00F371A9" w:rsidP="00F371A9">
      <w:pPr>
        <w:numPr>
          <w:ilvl w:val="0"/>
          <w:numId w:val="9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F371A9" w:rsidRPr="00F371A9" w:rsidRDefault="00F371A9" w:rsidP="00F371A9">
      <w:pPr>
        <w:numPr>
          <w:ilvl w:val="0"/>
          <w:numId w:val="9"/>
        </w:numPr>
        <w:spacing w:before="100" w:beforeAutospacing="1"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распределяет учебные предметы, курсы, модули по классам и учебным годам.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Время, отводимое на данную часть федерального учебного плана, в школе использовано на:</w:t>
      </w:r>
    </w:p>
    <w:p w:rsidR="00F371A9" w:rsidRPr="00F371A9" w:rsidRDefault="00F371A9" w:rsidP="00F371A9">
      <w:pPr>
        <w:numPr>
          <w:ilvl w:val="0"/>
          <w:numId w:val="10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F371A9" w:rsidRPr="00F371A9" w:rsidRDefault="00F371A9" w:rsidP="00F371A9">
      <w:pPr>
        <w:numPr>
          <w:ilvl w:val="0"/>
          <w:numId w:val="10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F371A9" w:rsidRPr="00F371A9" w:rsidRDefault="00F371A9" w:rsidP="00F371A9">
      <w:pPr>
        <w:numPr>
          <w:ilvl w:val="0"/>
          <w:numId w:val="10"/>
        </w:numPr>
        <w:spacing w:before="100" w:beforeAutospacing="1"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другие виды учебной, воспитательной, спортивной и иной деятельности обучающихся.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371A9">
        <w:rPr>
          <w:rFonts w:ascii="Times New Roman" w:hAnsi="Times New Roman" w:cs="Times New Roman"/>
          <w:color w:val="000000"/>
          <w:sz w:val="24"/>
          <w:szCs w:val="24"/>
        </w:rPr>
        <w:t>В  школе</w:t>
      </w:r>
      <w:proofErr w:type="gramEnd"/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гигиенических нормативов (СанПиН 1.2.3685-21). 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 5-х классах – 29 часов в неделю;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6-х классах – 30 часов в неделю;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7-х классах – 32 часа в неделю;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8–9-х классах – 33 часа в неделю.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Обучение в школе ведется на русском языке. 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F7469C" w:rsidRDefault="00F371A9" w:rsidP="00F7469C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Обязательный учебный предмет «История» включает в себя учебные курсы «История России», «Всеобщая история» и «История нашего края», на которые суммарно отводится по 3 часа в неделю в 5–8-х классах.</w:t>
      </w:r>
    </w:p>
    <w:p w:rsidR="00F7469C" w:rsidRPr="00F7469C" w:rsidRDefault="00F7469C" w:rsidP="00F7469C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Учебным планом ООО МАОУ Успенской СОШ предусмотрено следующее распределение часов части, формируемой участниками образовательных отношений в соответс</w:t>
      </w:r>
      <w:r w:rsidR="00045564">
        <w:rPr>
          <w:rFonts w:ascii="Times New Roman" w:hAnsi="Times New Roman" w:cs="Times New Roman"/>
          <w:sz w:val="24"/>
          <w:szCs w:val="24"/>
        </w:rPr>
        <w:t>твии с результатами диагностики.</w:t>
      </w:r>
    </w:p>
    <w:p w:rsidR="000E7493" w:rsidRDefault="00F7469C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С целью формирования функциональной грамотности в 5-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7469C">
        <w:rPr>
          <w:rFonts w:ascii="Times New Roman" w:hAnsi="Times New Roman" w:cs="Times New Roman"/>
          <w:sz w:val="24"/>
          <w:szCs w:val="24"/>
        </w:rPr>
        <w:t xml:space="preserve"> классах в объёме 1 час в неделю введен курс по выбору «Функциональная грамотность: учимся для жизни». Основной целью курса является формирование функционально грамотной личности, ее готовности и способности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отношений.   </w:t>
      </w:r>
    </w:p>
    <w:p w:rsidR="00F7469C" w:rsidRDefault="00F7469C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 xml:space="preserve">Для систематизации знаний   за курс основной школы введены курсы по выбору </w:t>
      </w:r>
      <w:r w:rsidR="000E7493" w:rsidRPr="00F7469C">
        <w:rPr>
          <w:rFonts w:ascii="Times New Roman" w:hAnsi="Times New Roman" w:cs="Times New Roman"/>
          <w:sz w:val="24"/>
          <w:szCs w:val="24"/>
        </w:rPr>
        <w:t>в 5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7469C">
        <w:rPr>
          <w:rFonts w:ascii="Times New Roman" w:hAnsi="Times New Roman" w:cs="Times New Roman"/>
          <w:sz w:val="24"/>
          <w:szCs w:val="24"/>
        </w:rPr>
        <w:t xml:space="preserve">   классах (1 час в неделю): «Комплексны</w:t>
      </w:r>
      <w:r>
        <w:rPr>
          <w:rFonts w:ascii="Times New Roman" w:hAnsi="Times New Roman" w:cs="Times New Roman"/>
          <w:sz w:val="24"/>
          <w:szCs w:val="24"/>
        </w:rPr>
        <w:t>й анализ текста» (русский язык).</w:t>
      </w:r>
    </w:p>
    <w:p w:rsidR="008D40D3" w:rsidRDefault="008D40D3" w:rsidP="008D40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40D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целью формирования</w:t>
      </w:r>
      <w:r w:rsidRPr="008D40D3">
        <w:rPr>
          <w:rFonts w:ascii="Times New Roman" w:hAnsi="Times New Roman" w:cs="Times New Roman"/>
          <w:sz w:val="24"/>
          <w:szCs w:val="24"/>
        </w:rPr>
        <w:t xml:space="preserve"> межкул</w:t>
      </w:r>
      <w:r>
        <w:rPr>
          <w:rFonts w:ascii="Times New Roman" w:hAnsi="Times New Roman" w:cs="Times New Roman"/>
          <w:sz w:val="24"/>
          <w:szCs w:val="24"/>
        </w:rPr>
        <w:t xml:space="preserve">ьтурной коммуникации, развития </w:t>
      </w:r>
      <w:r w:rsidRPr="008D40D3">
        <w:rPr>
          <w:rFonts w:ascii="Times New Roman" w:hAnsi="Times New Roman" w:cs="Times New Roman"/>
          <w:sz w:val="24"/>
          <w:szCs w:val="24"/>
        </w:rPr>
        <w:t>творческих и речевых способностей учащихся, их рече</w:t>
      </w:r>
      <w:r>
        <w:rPr>
          <w:rFonts w:ascii="Times New Roman" w:hAnsi="Times New Roman" w:cs="Times New Roman"/>
          <w:sz w:val="24"/>
          <w:szCs w:val="24"/>
        </w:rPr>
        <w:t xml:space="preserve">вой культуры и культуры общения </w:t>
      </w:r>
      <w:r w:rsidRPr="008D40D3">
        <w:rPr>
          <w:rFonts w:ascii="Times New Roman" w:hAnsi="Times New Roman" w:cs="Times New Roman"/>
          <w:sz w:val="24"/>
          <w:szCs w:val="24"/>
        </w:rPr>
        <w:t>в целом на иностранном языке</w:t>
      </w:r>
      <w:r>
        <w:rPr>
          <w:rFonts w:ascii="Times New Roman" w:hAnsi="Times New Roman" w:cs="Times New Roman"/>
          <w:sz w:val="24"/>
          <w:szCs w:val="24"/>
        </w:rPr>
        <w:t xml:space="preserve"> в 5 классе </w:t>
      </w:r>
      <w:r w:rsidRPr="00F7469C">
        <w:rPr>
          <w:rFonts w:ascii="Times New Roman" w:hAnsi="Times New Roman" w:cs="Times New Roman"/>
          <w:sz w:val="24"/>
          <w:szCs w:val="24"/>
        </w:rPr>
        <w:t xml:space="preserve">в объёме </w:t>
      </w:r>
      <w:r>
        <w:rPr>
          <w:rFonts w:ascii="Times New Roman" w:hAnsi="Times New Roman" w:cs="Times New Roman"/>
          <w:sz w:val="24"/>
          <w:szCs w:val="24"/>
        </w:rPr>
        <w:t xml:space="preserve">0,5 </w:t>
      </w:r>
      <w:r w:rsidRPr="00F7469C">
        <w:rPr>
          <w:rFonts w:ascii="Times New Roman" w:hAnsi="Times New Roman" w:cs="Times New Roman"/>
          <w:sz w:val="24"/>
          <w:szCs w:val="24"/>
        </w:rPr>
        <w:t>часов в неделю введен курс по выбору «</w:t>
      </w:r>
      <w:r>
        <w:rPr>
          <w:rFonts w:ascii="Times New Roman" w:hAnsi="Times New Roman" w:cs="Times New Roman"/>
          <w:sz w:val="24"/>
          <w:szCs w:val="24"/>
        </w:rPr>
        <w:t>Занимательный английский».</w:t>
      </w:r>
    </w:p>
    <w:p w:rsidR="00F371A9" w:rsidRPr="00F7469C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Также формируемая часть учебного плана включает курсы внеурочной деятельности:</w:t>
      </w:r>
    </w:p>
    <w:p w:rsidR="00F371A9" w:rsidRDefault="00F371A9" w:rsidP="00F371A9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«Разговоры о важном» – отводится по 1 часу в неделю в 5–9-х классах;</w:t>
      </w:r>
    </w:p>
    <w:p w:rsidR="00DC6F4B" w:rsidRPr="00DC6F4B" w:rsidRDefault="00DC6F4B" w:rsidP="00DC6F4B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 xml:space="preserve">«Разговоры о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 w:rsidRPr="00F7469C">
        <w:rPr>
          <w:rFonts w:ascii="Times New Roman" w:hAnsi="Times New Roman" w:cs="Times New Roman"/>
          <w:sz w:val="24"/>
          <w:szCs w:val="24"/>
        </w:rPr>
        <w:t>» – отводится по 1 часу в неделю в 5–9-х классах;</w:t>
      </w:r>
    </w:p>
    <w:p w:rsidR="00F7469C" w:rsidRDefault="00F371A9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«Россия – мои горизонты» – отводится по 1 часу в неделю в 6–9-х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Я, ты, он, она, вместе целая страна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Подвижные игры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7469C">
        <w:rPr>
          <w:rFonts w:ascii="Times New Roman" w:hAnsi="Times New Roman" w:cs="Times New Roman"/>
          <w:sz w:val="24"/>
          <w:szCs w:val="24"/>
        </w:rPr>
        <w:t>-х классах</w:t>
      </w:r>
    </w:p>
    <w:p w:rsidR="00F7469C" w:rsidRDefault="00DC6F4B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Спортивные игры</w:t>
      </w:r>
      <w:r w:rsidR="00F7469C">
        <w:rPr>
          <w:rFonts w:ascii="Times New Roman" w:hAnsi="Times New Roman" w:cs="Times New Roman"/>
          <w:sz w:val="24"/>
          <w:szCs w:val="24"/>
        </w:rPr>
        <w:t xml:space="preserve"> - отводится по 1 часу в неделю в 8</w:t>
      </w:r>
      <w:r w:rsidR="00F7469C" w:rsidRPr="00F7469C">
        <w:rPr>
          <w:rFonts w:ascii="Times New Roman" w:hAnsi="Times New Roman" w:cs="Times New Roman"/>
          <w:sz w:val="24"/>
          <w:szCs w:val="24"/>
        </w:rPr>
        <w:t>–9-х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Мир профессий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Робототехника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 w:rsidR="00DC6F4B">
        <w:rPr>
          <w:rFonts w:ascii="Times New Roman" w:hAnsi="Times New Roman" w:cs="Times New Roman"/>
          <w:sz w:val="24"/>
          <w:szCs w:val="24"/>
        </w:rPr>
        <w:t>7-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Основы проектной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 w:rsidR="00DC6F4B">
        <w:rPr>
          <w:rFonts w:ascii="Times New Roman" w:hAnsi="Times New Roman" w:cs="Times New Roman"/>
          <w:sz w:val="24"/>
          <w:szCs w:val="24"/>
        </w:rPr>
        <w:t>6-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F7469C" w:rsidRDefault="00DC6F4B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Секреты орфографии</w:t>
      </w:r>
      <w:r w:rsidR="00F7469C">
        <w:rPr>
          <w:rFonts w:ascii="Times New Roman" w:hAnsi="Times New Roman" w:cs="Times New Roman"/>
          <w:sz w:val="24"/>
          <w:szCs w:val="24"/>
        </w:rPr>
        <w:t xml:space="preserve"> - отводится по 1 часу в неделю в 8</w:t>
      </w:r>
      <w:r w:rsidR="00F7469C" w:rsidRPr="00F7469C">
        <w:rPr>
          <w:rFonts w:ascii="Times New Roman" w:hAnsi="Times New Roman" w:cs="Times New Roman"/>
          <w:sz w:val="24"/>
          <w:szCs w:val="24"/>
        </w:rPr>
        <w:t>–9-х классах</w:t>
      </w:r>
    </w:p>
    <w:p w:rsidR="00C424DF" w:rsidRDefault="00F7469C" w:rsidP="00C424DF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Математический лабиринт- отводится по 1 часу в неделю в 8–9-х классах</w:t>
      </w:r>
    </w:p>
    <w:p w:rsidR="00C424DF" w:rsidRPr="00C424DF" w:rsidRDefault="00C424DF" w:rsidP="00C424DF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24DF">
        <w:rPr>
          <w:rFonts w:ascii="Times New Roman" w:hAnsi="Times New Roman" w:cs="Times New Roman"/>
          <w:sz w:val="24"/>
          <w:szCs w:val="24"/>
        </w:rPr>
        <w:t>Трудные вопросы физики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C424DF" w:rsidRPr="00C424DF" w:rsidRDefault="00C424DF" w:rsidP="00C424DF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24DF">
        <w:rPr>
          <w:rFonts w:ascii="Times New Roman" w:hAnsi="Times New Roman" w:cs="Times New Roman"/>
          <w:sz w:val="24"/>
          <w:szCs w:val="24"/>
        </w:rPr>
        <w:t>Практическая биология: теория и практика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F7469C" w:rsidRP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 xml:space="preserve">Театр танца - отводится по 1 часу в неделю в </w:t>
      </w:r>
      <w:r w:rsidR="00C424DF">
        <w:rPr>
          <w:rFonts w:ascii="Times New Roman" w:hAnsi="Times New Roman" w:cs="Times New Roman"/>
          <w:sz w:val="24"/>
          <w:szCs w:val="24"/>
        </w:rPr>
        <w:t>5-</w:t>
      </w:r>
      <w:r w:rsidRPr="00F7469C">
        <w:rPr>
          <w:rFonts w:ascii="Times New Roman" w:hAnsi="Times New Roman" w:cs="Times New Roman"/>
          <w:sz w:val="24"/>
          <w:szCs w:val="24"/>
        </w:rPr>
        <w:t>7-х классах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школа.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Суммарный объем домашнего задания по всем предметам для каждого класса не превышает продолжительности выполнения 2 часа – для 5-го класса, 2,5 часа – для 6–8-х классов, 3,5 часа – 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</w:t>
      </w:r>
      <w:r w:rsidRPr="00F371A9">
        <w:rPr>
          <w:rFonts w:ascii="Times New Roman" w:hAnsi="Times New Roman" w:cs="Times New Roman"/>
          <w:sz w:val="24"/>
          <w:szCs w:val="24"/>
        </w:rPr>
        <w:t>гигиеническими нормативами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(СанПиН 1.2.3685-21).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</w:t>
      </w:r>
      <w:r w:rsidRPr="00F371A9">
        <w:rPr>
          <w:rFonts w:ascii="Times New Roman" w:hAnsi="Times New Roman" w:cs="Times New Roman"/>
          <w:sz w:val="24"/>
          <w:szCs w:val="24"/>
        </w:rPr>
        <w:t>санитарно-эпидемиологическими требованиями (СП 2.4.2.4283-26) и гигиеническими нормативами (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>СанПиН 1.2.3685-21).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определяет формы промежуточной аттестации в соответствии с положением о текущем контроле и промежуточной аттестации школы.</w:t>
      </w:r>
    </w:p>
    <w:p w:rsidR="00BA5695" w:rsidRPr="00F371A9" w:rsidRDefault="00BA5695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sz w:val="24"/>
          <w:szCs w:val="24"/>
        </w:rPr>
        <w:t>Промежуточная аттестация -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BA5695" w:rsidRPr="00F371A9" w:rsidRDefault="00BA5695" w:rsidP="00F371A9">
      <w:pPr>
        <w:tabs>
          <w:tab w:val="left" w:pos="63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sz w:val="24"/>
          <w:szCs w:val="24"/>
        </w:rPr>
        <w:t>В соответствии с  ч. 1  ст. 58 Федерального закона  от 29.12.2012 года № 273-ФЗ «Об образовании в Российской  Федерации»     «</w:t>
      </w:r>
      <w:r w:rsidRPr="00F371A9">
        <w:rPr>
          <w:rFonts w:ascii="Times New Roman" w:hAnsi="Times New Roman" w:cs="Times New Roman"/>
          <w:i/>
          <w:sz w:val="24"/>
          <w:szCs w:val="24"/>
        </w:rPr>
        <w:t xml:space="preserve">освоение  образовательной программы (за исключением  образовательной программы дошкольного образования),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 в формах, определенных учебным планом, и в порядке, установленном образовательной организацией» </w:t>
      </w:r>
      <w:r w:rsidRPr="00F371A9">
        <w:rPr>
          <w:rFonts w:ascii="Times New Roman" w:hAnsi="Times New Roman" w:cs="Times New Roman"/>
          <w:sz w:val="24"/>
          <w:szCs w:val="24"/>
        </w:rPr>
        <w:t>промежуточная аттестация проводится  по всем предметам учебного плана</w:t>
      </w:r>
      <w:r w:rsidRPr="00F371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1A9">
        <w:rPr>
          <w:rFonts w:ascii="Times New Roman" w:hAnsi="Times New Roman" w:cs="Times New Roman"/>
          <w:sz w:val="24"/>
          <w:szCs w:val="24"/>
        </w:rPr>
        <w:t xml:space="preserve">в  следующих формах:  </w:t>
      </w:r>
    </w:p>
    <w:p w:rsidR="00BA5695" w:rsidRPr="0013119A" w:rsidRDefault="00BA5695" w:rsidP="00BA5695">
      <w:pPr>
        <w:tabs>
          <w:tab w:val="left" w:pos="630"/>
        </w:tabs>
        <w:jc w:val="both"/>
        <w:rPr>
          <w:rFonts w:ascii="Times New Roman" w:hAnsi="Times New Roman" w:cs="Times New Roman"/>
        </w:rPr>
      </w:pPr>
      <w:r w:rsidRPr="0013119A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"/>
        <w:gridCol w:w="4268"/>
        <w:gridCol w:w="4075"/>
      </w:tblGrid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 xml:space="preserve">Форма </w:t>
            </w:r>
            <w:proofErr w:type="gramStart"/>
            <w:r w:rsidRPr="0013119A">
              <w:rPr>
                <w:rFonts w:ascii="Times New Roman" w:hAnsi="Times New Roman" w:cs="Times New Roman"/>
              </w:rPr>
              <w:t>промежуточной  аттестации</w:t>
            </w:r>
            <w:proofErr w:type="gramEnd"/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6247A4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A4" w:rsidRPr="0013119A" w:rsidRDefault="006247A4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A4" w:rsidRPr="0013119A" w:rsidRDefault="006247A4" w:rsidP="00BA56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ДНКР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A4" w:rsidRPr="0013119A" w:rsidRDefault="006247A4" w:rsidP="00BA5695">
            <w:pPr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rPr>
          <w:trHeight w:val="357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 xml:space="preserve">основы безопасности и </w:t>
            </w:r>
            <w:proofErr w:type="gramStart"/>
            <w:r w:rsidRPr="0013119A">
              <w:rPr>
                <w:rFonts w:ascii="Times New Roman" w:hAnsi="Times New Roman" w:cs="Times New Roman"/>
              </w:rPr>
              <w:t>защиты  Родины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</w:tbl>
    <w:p w:rsidR="00BA5695" w:rsidRPr="0013119A" w:rsidRDefault="00BA5695" w:rsidP="00BA5695">
      <w:pPr>
        <w:tabs>
          <w:tab w:val="left" w:pos="450"/>
        </w:tabs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Fonts w:ascii="Times New Roman" w:hAnsi="Times New Roman" w:cs="Times New Roman"/>
        </w:rPr>
        <w:t xml:space="preserve">  </w:t>
      </w:r>
    </w:p>
    <w:p w:rsidR="00BA5695" w:rsidRPr="0013119A" w:rsidRDefault="00BA5695" w:rsidP="00CA5065">
      <w:pPr>
        <w:spacing w:after="0"/>
        <w:ind w:firstLine="567"/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  <w:r w:rsidRPr="0013119A">
        <w:rPr>
          <w:rFonts w:ascii="Times New Roman" w:hAnsi="Times New Roman" w:cs="Times New Roman"/>
        </w:rPr>
        <w:t xml:space="preserve"> Предметы из части, формируемой участниками образовательных отношений, являются </w:t>
      </w:r>
      <w:proofErr w:type="spellStart"/>
      <w:r w:rsidRPr="0013119A">
        <w:rPr>
          <w:rFonts w:ascii="Times New Roman" w:hAnsi="Times New Roman" w:cs="Times New Roman"/>
        </w:rPr>
        <w:t>безотметочными</w:t>
      </w:r>
      <w:proofErr w:type="spellEnd"/>
      <w:r w:rsidRPr="0013119A">
        <w:rPr>
          <w:rFonts w:ascii="Times New Roman" w:hAnsi="Times New Roman" w:cs="Times New Roman"/>
        </w:rPr>
        <w:t xml:space="preserve"> и оцениваются «зачет» или «незачет» по итогам четверти.</w:t>
      </w:r>
    </w:p>
    <w:p w:rsidR="00BA5695" w:rsidRPr="0013119A" w:rsidRDefault="00BA5695" w:rsidP="00CA5065">
      <w:pPr>
        <w:spacing w:after="0"/>
        <w:ind w:firstLine="567"/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>Все предметы обязательной части учебного плана оцениваются по четвертям. 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13119A">
        <w:rPr>
          <w:rStyle w:val="markedcontent"/>
          <w:rFonts w:ascii="Times New Roman" w:hAnsi="Times New Roman" w:cs="Times New Roman"/>
        </w:rPr>
        <w:br/>
        <w:t xml:space="preserve">текущего контроля успеваемости и промежуточной аттестации обучающихся Муниципального автономного общеобразовательного </w:t>
      </w:r>
      <w:r w:rsidR="00811A3E" w:rsidRPr="0013119A">
        <w:rPr>
          <w:rStyle w:val="markedcontent"/>
          <w:rFonts w:ascii="Times New Roman" w:hAnsi="Times New Roman" w:cs="Times New Roman"/>
        </w:rPr>
        <w:t>учреждения Успенской</w:t>
      </w:r>
      <w:r w:rsidRPr="0013119A">
        <w:rPr>
          <w:rStyle w:val="markedcontent"/>
          <w:rFonts w:ascii="Times New Roman" w:hAnsi="Times New Roman" w:cs="Times New Roman"/>
        </w:rPr>
        <w:t xml:space="preserve"> </w:t>
      </w:r>
      <w:r w:rsidR="00811A3E" w:rsidRPr="0013119A">
        <w:rPr>
          <w:rStyle w:val="markedcontent"/>
          <w:rFonts w:ascii="Times New Roman" w:hAnsi="Times New Roman" w:cs="Times New Roman"/>
        </w:rPr>
        <w:t xml:space="preserve">средней </w:t>
      </w:r>
      <w:proofErr w:type="gramStart"/>
      <w:r w:rsidR="00811A3E" w:rsidRPr="0013119A">
        <w:rPr>
          <w:rStyle w:val="markedcontent"/>
          <w:rFonts w:ascii="Times New Roman" w:hAnsi="Times New Roman" w:cs="Times New Roman"/>
        </w:rPr>
        <w:t>общеобразовательной</w:t>
      </w:r>
      <w:r w:rsidRPr="0013119A">
        <w:rPr>
          <w:rStyle w:val="markedcontent"/>
          <w:rFonts w:ascii="Times New Roman" w:hAnsi="Times New Roman" w:cs="Times New Roman"/>
        </w:rPr>
        <w:t xml:space="preserve">  школы</w:t>
      </w:r>
      <w:proofErr w:type="gramEnd"/>
      <w:r w:rsidRPr="0013119A">
        <w:rPr>
          <w:rStyle w:val="markedcontent"/>
          <w:rFonts w:ascii="Times New Roman" w:hAnsi="Times New Roman" w:cs="Times New Roman"/>
        </w:rPr>
        <w:t xml:space="preserve"> Тюменского муниципального района. </w:t>
      </w:r>
    </w:p>
    <w:p w:rsidR="00BA5695" w:rsidRPr="0013119A" w:rsidRDefault="00BA5695" w:rsidP="00CA5065">
      <w:pPr>
        <w:spacing w:after="0"/>
        <w:ind w:firstLine="567"/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BA5695" w:rsidRPr="0013119A" w:rsidRDefault="00BA5695" w:rsidP="00BA5695">
      <w:pPr>
        <w:ind w:firstLine="567"/>
        <w:jc w:val="both"/>
        <w:rPr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B129C4" w:rsidRDefault="00B129C4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CA5065" w:rsidRDefault="00CA5065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0E7493" w:rsidRDefault="000E7493" w:rsidP="00045564">
      <w:pPr>
        <w:suppressAutoHyphens/>
        <w:autoSpaceDE w:val="0"/>
        <w:autoSpaceDN w:val="0"/>
        <w:adjustRightInd w:val="0"/>
        <w:spacing w:after="454" w:line="280" w:lineRule="atLeast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121AE2" w:rsidRPr="00811A3E" w:rsidRDefault="00121AE2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811A3E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Учебный план ООО </w:t>
      </w:r>
    </w:p>
    <w:tbl>
      <w:tblPr>
        <w:tblW w:w="93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992"/>
        <w:gridCol w:w="993"/>
        <w:gridCol w:w="850"/>
        <w:gridCol w:w="992"/>
        <w:gridCol w:w="993"/>
        <w:gridCol w:w="992"/>
      </w:tblGrid>
      <w:tr w:rsidR="00121AE2" w:rsidRPr="00811A3E" w:rsidTr="00BA5695">
        <w:trPr>
          <w:trHeight w:val="60"/>
          <w:tblHeader/>
        </w:trPr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</w:t>
            </w:r>
          </w:p>
        </w:tc>
        <w:tc>
          <w:tcPr>
            <w:tcW w:w="48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Количество часов в неделю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</w:t>
            </w:r>
          </w:p>
        </w:tc>
      </w:tr>
      <w:tr w:rsidR="00121AE2" w:rsidRPr="00811A3E" w:rsidTr="00BA5695">
        <w:trPr>
          <w:trHeight w:val="60"/>
          <w:tblHeader/>
        </w:trPr>
        <w:tc>
          <w:tcPr>
            <w:tcW w:w="35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</w:t>
            </w: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VI</w:t>
            </w: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VII 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VIII 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121AE2" w:rsidRPr="00811A3E" w:rsidRDefault="00121AE2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 xml:space="preserve">IX </w:t>
            </w: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AE2" w:rsidRPr="00811A3E" w:rsidTr="00BA5695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Обязательная часть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Русский язык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Литература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13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121AE2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14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Алгебра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Геометрия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Вероятность и статистика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Информатика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История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14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Обществознание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География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0B1066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0B1066" w:rsidRPr="00811A3E" w:rsidRDefault="000B1066" w:rsidP="000B106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Духовно-нравственная</w:t>
            </w: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 xml:space="preserve">культура России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0B1066" w:rsidRPr="00811A3E" w:rsidRDefault="000B1066" w:rsidP="000B106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0B1066" w:rsidRPr="00811A3E" w:rsidRDefault="000B1066" w:rsidP="000B106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0B1066" w:rsidRPr="00811A3E" w:rsidRDefault="000B1066" w:rsidP="000B106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0B1066" w:rsidRPr="00811A3E" w:rsidRDefault="000B1066" w:rsidP="000B106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0B1066" w:rsidRPr="00811A3E" w:rsidRDefault="000B1066" w:rsidP="000B106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0B1066" w:rsidRPr="00811A3E" w:rsidRDefault="000B1066" w:rsidP="000B106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Химия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Биология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Музыка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Труд (технология)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26,5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147,5</w:t>
            </w:r>
          </w:p>
        </w:tc>
      </w:tr>
      <w:tr w:rsidR="00121AE2" w:rsidRPr="00811A3E" w:rsidTr="00BA5695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Часть, формируемая участниками образовательных отношений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F371A9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Учебные предметы, курсы, модули по выбору: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F371A9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F371A9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F371A9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F371A9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F371A9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F371A9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9,5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335523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lastRenderedPageBreak/>
              <w:t>Функциональная грамотность: учимся для жизни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335523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Комплексный анализ текста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4D0F39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4D0F39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7A7ADF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7A7ADF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7A7ADF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335523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335523" w:rsidRPr="00811A3E" w:rsidRDefault="00577BD9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 xml:space="preserve">Разговорный </w:t>
            </w:r>
            <w:r w:rsidR="00335523"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английский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335523" w:rsidRPr="00811A3E" w:rsidRDefault="00335523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335523" w:rsidRPr="00811A3E" w:rsidRDefault="00335523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335523" w:rsidRPr="00811A3E" w:rsidRDefault="00335523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335523" w:rsidRPr="00811A3E" w:rsidRDefault="00335523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335523" w:rsidRPr="00811A3E" w:rsidRDefault="00335523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335523" w:rsidRPr="00811A3E" w:rsidRDefault="007A7ADF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  <w:r w:rsidR="007361A0"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,5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157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157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Учебные недели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170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учебных часов на учебный период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986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1088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1122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1122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5338</w:t>
            </w:r>
          </w:p>
        </w:tc>
      </w:tr>
      <w:tr w:rsidR="00121AE2" w:rsidRPr="00811A3E" w:rsidTr="00BA5695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Курсы внеурочной деятельности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Разговоры о важном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</w:tr>
      <w:tr w:rsidR="00121AE2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Россия – мои горизонты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21AE2" w:rsidRPr="00811A3E" w:rsidRDefault="00121AE2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7B3A50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7B3A5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Я, ты, он, она, вместе целая страна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Подвижные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Спортивные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Мир профессий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Робототехника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проектной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Секреты орфографии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Математический лабиринт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Театр танца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E619C6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E619C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Трудные вопросы физики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E619C6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E619C6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E619C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Практическая биология: теория и практика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E619C6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C424DF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E619C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  <w:r w:rsidR="00C424D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246245" w:rsidRPr="00811A3E" w:rsidTr="00BA5695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246245">
            <w:pPr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 на реализацию курсов внеурочной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  <w:r w:rsidR="00C424D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  <w:r w:rsidR="00C424D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  <w:r w:rsidR="00C424D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  <w:r w:rsidR="00C424D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  <w:r w:rsidR="00C424D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246245" w:rsidRPr="00811A3E" w:rsidRDefault="00246245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  <w:r w:rsidR="00C424D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292</w:t>
            </w:r>
          </w:p>
        </w:tc>
      </w:tr>
    </w:tbl>
    <w:p w:rsidR="00EE74FA" w:rsidRPr="00811A3E" w:rsidRDefault="00EE74FA">
      <w:pPr>
        <w:rPr>
          <w:sz w:val="24"/>
          <w:szCs w:val="24"/>
        </w:rPr>
      </w:pPr>
    </w:p>
    <w:sectPr w:rsidR="00EE74FA" w:rsidRPr="00811A3E" w:rsidSect="00121A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20828"/>
    <w:multiLevelType w:val="multilevel"/>
    <w:tmpl w:val="1188CF6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AE24ED"/>
    <w:multiLevelType w:val="multilevel"/>
    <w:tmpl w:val="AF221C36"/>
    <w:lvl w:ilvl="0">
      <w:start w:val="4"/>
      <w:numFmt w:val="decimal"/>
      <w:lvlText w:val="2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EC01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42C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35FAF"/>
    <w:multiLevelType w:val="multilevel"/>
    <w:tmpl w:val="F8E28150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B03E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683A69"/>
    <w:multiLevelType w:val="multilevel"/>
    <w:tmpl w:val="00D8A8C0"/>
    <w:lvl w:ilvl="0">
      <w:start w:val="5"/>
      <w:numFmt w:val="decimal"/>
      <w:lvlText w:val="%1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FC1E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4149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F853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645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B38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1"/>
  </w:num>
  <w:num w:numId="5">
    <w:abstractNumId w:val="0"/>
  </w:num>
  <w:num w:numId="6">
    <w:abstractNumId w:val="4"/>
  </w:num>
  <w:num w:numId="7">
    <w:abstractNumId w:val="6"/>
  </w:num>
  <w:num w:numId="8">
    <w:abstractNumId w:val="1"/>
  </w:num>
  <w:num w:numId="9">
    <w:abstractNumId w:val="2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4E2"/>
    <w:rsid w:val="00045564"/>
    <w:rsid w:val="000B1066"/>
    <w:rsid w:val="000E7493"/>
    <w:rsid w:val="00121AE2"/>
    <w:rsid w:val="00246245"/>
    <w:rsid w:val="00335523"/>
    <w:rsid w:val="003F3EBC"/>
    <w:rsid w:val="004D0F39"/>
    <w:rsid w:val="00574054"/>
    <w:rsid w:val="00577BD9"/>
    <w:rsid w:val="006247A4"/>
    <w:rsid w:val="007361A0"/>
    <w:rsid w:val="007A7ADF"/>
    <w:rsid w:val="007B3A50"/>
    <w:rsid w:val="00811A3E"/>
    <w:rsid w:val="008D0739"/>
    <w:rsid w:val="008D40D3"/>
    <w:rsid w:val="009F3BE1"/>
    <w:rsid w:val="00A22756"/>
    <w:rsid w:val="00AB6E76"/>
    <w:rsid w:val="00AF322E"/>
    <w:rsid w:val="00B129C4"/>
    <w:rsid w:val="00BA5695"/>
    <w:rsid w:val="00C424DF"/>
    <w:rsid w:val="00CA5065"/>
    <w:rsid w:val="00D964E2"/>
    <w:rsid w:val="00DC6F4B"/>
    <w:rsid w:val="00E619C6"/>
    <w:rsid w:val="00E85F6B"/>
    <w:rsid w:val="00ED520F"/>
    <w:rsid w:val="00EE74FA"/>
    <w:rsid w:val="00F371A9"/>
    <w:rsid w:val="00F7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3BF9-91E2-41C1-A8AC-9592D283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AE2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3NormDOC-lst-form">
    <w:name w:val="13NormDOC-lst-form"/>
    <w:basedOn w:val="a"/>
    <w:uiPriority w:val="99"/>
    <w:rsid w:val="00121AE2"/>
    <w:pPr>
      <w:tabs>
        <w:tab w:val="left" w:pos="283"/>
      </w:tabs>
      <w:autoSpaceDE w:val="0"/>
      <w:autoSpaceDN w:val="0"/>
      <w:adjustRightInd w:val="0"/>
      <w:spacing w:after="0" w:line="288" w:lineRule="auto"/>
      <w:jc w:val="right"/>
      <w:textAlignment w:val="center"/>
    </w:pPr>
    <w:rPr>
      <w:rFonts w:ascii="CenturySchlbkCyr" w:hAnsi="CenturySchlbkCyr" w:cs="CenturySchlbkCyr"/>
      <w:i/>
      <w:iCs/>
      <w:color w:val="00000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7A7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7AD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Заголовок №2_"/>
    <w:basedOn w:val="a0"/>
    <w:link w:val="21"/>
    <w:rsid w:val="00BA5695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a5">
    <w:name w:val="Подпись к таблице_"/>
    <w:basedOn w:val="a0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1">
    <w:name w:val="Заголовок №2"/>
    <w:basedOn w:val="a"/>
    <w:link w:val="20"/>
    <w:rsid w:val="00BA5695"/>
    <w:pPr>
      <w:widowControl w:val="0"/>
      <w:shd w:val="clear" w:color="auto" w:fill="FFFFFF"/>
      <w:spacing w:before="300" w:after="6840" w:line="0" w:lineRule="atLeast"/>
      <w:jc w:val="center"/>
      <w:outlineLvl w:val="1"/>
    </w:pPr>
    <w:rPr>
      <w:rFonts w:ascii="Sylfaen" w:eastAsia="Sylfaen" w:hAnsi="Sylfaen" w:cs="Sylfaen"/>
      <w:sz w:val="26"/>
      <w:szCs w:val="26"/>
    </w:rPr>
  </w:style>
  <w:style w:type="table" w:styleId="a7">
    <w:name w:val="Table Grid"/>
    <w:basedOn w:val="a1"/>
    <w:uiPriority w:val="39"/>
    <w:rsid w:val="00BA5695"/>
    <w:pPr>
      <w:widowControl w:val="0"/>
    </w:pPr>
    <w:rPr>
      <w:rFonts w:ascii="Microsoft Sans Serif" w:eastAsia="Microsoft Sans Serif" w:hAnsi="Microsoft Sans Serif" w:cs="Microsoft Sans Serif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BA5695"/>
  </w:style>
  <w:style w:type="paragraph" w:styleId="a8">
    <w:name w:val="No Spacing"/>
    <w:uiPriority w:val="1"/>
    <w:qFormat/>
    <w:rsid w:val="00BA5695"/>
    <w:pPr>
      <w:widowControl w:val="0"/>
    </w:pPr>
    <w:rPr>
      <w:rFonts w:ascii="Microsoft Sans Serif" w:eastAsia="Microsoft Sans Serif" w:hAnsi="Microsoft Sans Serif" w:cs="Microsoft Sans Serif"/>
      <w:color w:val="000000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9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zam</cp:lastModifiedBy>
  <cp:revision>26</cp:revision>
  <cp:lastPrinted>2026-08-18T09:16:00Z</cp:lastPrinted>
  <dcterms:created xsi:type="dcterms:W3CDTF">2026-04-13T05:31:00Z</dcterms:created>
  <dcterms:modified xsi:type="dcterms:W3CDTF">2026-09-01T10:34:00Z</dcterms:modified>
</cp:coreProperties>
</file>